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8E5428"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proofErr w:type="spellStart"/>
      <w:r>
        <w:rPr>
          <w:rFonts w:ascii="Times New Roman" w:hAnsi="Times New Roman" w:cs="Times New Roman"/>
        </w:rPr>
        <w:lastRenderedPageBreak/>
        <w:t>Summary</w:t>
      </w:r>
      <w:proofErr w:type="spellEnd"/>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w:t>
      </w:r>
      <w:proofErr w:type="spellStart"/>
      <w:r w:rsidR="00EF0892">
        <w:t>dés</w:t>
      </w:r>
      <w:proofErr w:type="spellEnd"/>
      <w:r w:rsidR="00EF0892">
        <w:t xml:space="preserve">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xml:space="preserve">, </w:t>
      </w:r>
      <w:proofErr w:type="spellStart"/>
      <w:r w:rsidR="000E4256">
        <w:t>etc</w:t>
      </w:r>
      <w:proofErr w:type="spellEnd"/>
      <w:r w:rsidR="000E4256">
        <w:t>…</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proofErr w:type="gramStart"/>
      <w:r w:rsidR="00215102">
        <w:t>’</w:t>
      </w:r>
      <w:r w:rsidR="00B30C4F">
        <w:t>«</w:t>
      </w:r>
      <w:proofErr w:type="gramEnd"/>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4044704E" w:rsidR="00F60EEB" w:rsidRPr="00D817EF" w:rsidRDefault="00A7770E" w:rsidP="00F60EEB">
      <w:pPr>
        <w:spacing w:line="360" w:lineRule="auto"/>
        <w:ind w:left="1780" w:firstLine="344"/>
      </w:pPr>
      <w:r>
        <w:t>L</w:t>
      </w:r>
      <w:proofErr w:type="gramStart"/>
      <w:r>
        <w:t>’«</w:t>
      </w:r>
      <w:proofErr w:type="gramEnd"/>
      <w:r>
        <w:t xml:space="preserve">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 xml:space="preserve">Parmi les </w:t>
      </w:r>
      <w:r w:rsidR="00065173">
        <w:lastRenderedPageBreak/>
        <w:t>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w:t>
      </w:r>
      <w:proofErr w:type="spellStart"/>
      <w:r w:rsidR="00AF6161">
        <w:t>etc</w:t>
      </w:r>
      <w:proofErr w:type="spellEnd"/>
      <w:r w:rsidR="00AF6161">
        <w:t>…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537F6177" w14:textId="77777777" w:rsidR="00E05387" w:rsidRPr="00E05387" w:rsidRDefault="00E05387" w:rsidP="00A7770E">
      <w:pPr>
        <w:spacing w:line="360" w:lineRule="auto"/>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9DB432F" w:rsidR="006362CF" w:rsidRDefault="00BA484D" w:rsidP="00B21BEF">
      <w:pPr>
        <w:spacing w:line="360" w:lineRule="auto"/>
        <w:ind w:left="1780" w:firstLine="344"/>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54EC4A8" w14:textId="3578E69E" w:rsidR="00D96946" w:rsidRPr="003853E0" w:rsidRDefault="00D96946" w:rsidP="00B21BEF">
      <w:pPr>
        <w:spacing w:line="360" w:lineRule="auto"/>
        <w:ind w:left="1780" w:firstLine="344"/>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w:t>
      </w:r>
      <w:r w:rsidR="004F7B6F">
        <w:lastRenderedPageBreak/>
        <w:t>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Il n’est donc pas rare de voir des étudiants issus de baccalauréats professionnels y étudier, voire des étudiants de BTS</w:t>
      </w:r>
      <w:r w:rsidR="005E3B00">
        <w:rPr>
          <w:rStyle w:val="Appelnotedebasdep"/>
        </w:rPr>
        <w:footnoteReference w:id="36"/>
      </w:r>
      <w:r w:rsidR="00354815">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2BC8A6B0" w:rsidR="007B7006" w:rsidRDefault="007B7006" w:rsidP="007B7006">
      <w:pPr>
        <w:pStyle w:val="Pardeliste"/>
        <w:numPr>
          <w:ilvl w:val="0"/>
          <w:numId w:val="3"/>
        </w:numPr>
        <w:spacing w:line="360" w:lineRule="auto"/>
        <w:rPr>
          <w:u w:val="single"/>
        </w:rPr>
      </w:pPr>
      <w:r w:rsidRPr="000315CF">
        <w:rPr>
          <w:u w:val="single"/>
        </w:rPr>
        <w:t>Présentation</w:t>
      </w:r>
      <w:r w:rsidR="00D9130E">
        <w:rPr>
          <w:u w:val="single"/>
        </w:rPr>
        <w:t xml:space="preserve"> de la loi du 11 février 2005,</w:t>
      </w:r>
      <w:r w:rsidRPr="000315CF">
        <w:rPr>
          <w:u w:val="single"/>
        </w:rPr>
        <w:t xml:space="preserve"> du service et de ses missions</w:t>
      </w:r>
    </w:p>
    <w:p w14:paraId="58CB0146" w14:textId="77777777" w:rsidR="00E05387" w:rsidRDefault="00E05387" w:rsidP="00E05387">
      <w:pPr>
        <w:spacing w:line="360" w:lineRule="auto"/>
        <w:ind w:left="1420"/>
        <w:rPr>
          <w:u w:val="single"/>
        </w:rPr>
      </w:pPr>
    </w:p>
    <w:p w14:paraId="23939DB0" w14:textId="1BA1C810" w:rsidR="00D21EF0" w:rsidRDefault="00936CA5" w:rsidP="00936CA5">
      <w:pPr>
        <w:spacing w:line="360" w:lineRule="auto"/>
        <w:ind w:left="1780" w:firstLine="344"/>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0DE808C6" w14:textId="15F37A5F" w:rsidR="00D8730D" w:rsidRDefault="001E2B1F" w:rsidP="00936CA5">
      <w:pPr>
        <w:spacing w:line="360" w:lineRule="auto"/>
        <w:ind w:left="1780" w:firstLine="344"/>
      </w:pPr>
      <w:r>
        <w:lastRenderedPageBreak/>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32236928" w14:textId="6FAE34CF" w:rsidR="009038AF" w:rsidRDefault="00100109" w:rsidP="009038AF">
      <w:pPr>
        <w:spacing w:line="360" w:lineRule="auto"/>
        <w:ind w:left="1780" w:firstLine="344"/>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9038AF">
      <w:pPr>
        <w:spacing w:line="360" w:lineRule="auto"/>
        <w:ind w:left="1780" w:firstLine="344"/>
      </w:pPr>
      <w:r>
        <w:t>-les aides humaines (preneur de notes, secrétaire</w:t>
      </w:r>
      <w:r w:rsidR="00AC1C7F">
        <w:t xml:space="preserve"> </w:t>
      </w:r>
      <w:r>
        <w:t>et/ou surveillant d’examens, interprète en LSF</w:t>
      </w:r>
      <w:r>
        <w:rPr>
          <w:rStyle w:val="Appelnotedebasdep"/>
        </w:rPr>
        <w:footnoteReference w:id="37"/>
      </w:r>
      <w:r>
        <w:t xml:space="preserve">, </w:t>
      </w:r>
      <w:proofErr w:type="spellStart"/>
      <w:r>
        <w:t>etc</w:t>
      </w:r>
      <w:proofErr w:type="spellEnd"/>
      <w:r>
        <w:t>…)</w:t>
      </w:r>
      <w:r w:rsidR="00AC1C7F">
        <w:t xml:space="preserve">. Il est important de noter que le preneur de notes doit suivre exactement les mêmes cours que l’étudiant qui en fait la demande. Concernant le secrétaire d’examen, il doit être neutre en ne faisant que rédiger sous la dictée de l’étudiant, afin de ne pas </w:t>
      </w:r>
      <w:proofErr w:type="spellStart"/>
      <w:r w:rsidR="00AC1C7F">
        <w:t>influancer</w:t>
      </w:r>
      <w:proofErr w:type="spellEnd"/>
      <w:r w:rsidR="00AC1C7F">
        <w:t xml:space="preserve"> le raisonnement de l’étudiant, et par le fait, le résultat de la copie ;</w:t>
      </w:r>
    </w:p>
    <w:p w14:paraId="6CCDFEC0" w14:textId="2ED058FB" w:rsidR="00AC1C7F" w:rsidRDefault="00AC1C7F" w:rsidP="00AC1C7F">
      <w:pPr>
        <w:spacing w:line="360" w:lineRule="auto"/>
      </w:pPr>
      <w:r>
        <w:tab/>
      </w:r>
      <w:r>
        <w:tab/>
      </w:r>
      <w:r>
        <w:tab/>
        <w:t xml:space="preserve">-les aides techniques (carte d’accessibilité aux locaux et ascenseurs, clés WC accessibles, agrandissements, transcriptions braille, </w:t>
      </w:r>
      <w:proofErr w:type="spellStart"/>
      <w:r>
        <w:t>etc</w:t>
      </w:r>
      <w:proofErr w:type="spellEnd"/>
      <w:r>
        <w:t>…).</w:t>
      </w:r>
    </w:p>
    <w:p w14:paraId="09F26177" w14:textId="56E4E987" w:rsidR="00AC1C7F" w:rsidRDefault="00AC1C7F" w:rsidP="00AC1C7F">
      <w:pPr>
        <w:spacing w:line="360" w:lineRule="auto"/>
      </w:pPr>
      <w:r>
        <w:tab/>
        <w:t xml:space="preserve">Ces aides sont accordées, suite à la visite médicale annuelle de l’étudiant, par la médecine préventive de l’université. Ces mesures sont ensuite appliquées, à la suite de cette notification, par l’accueil-handicap. Il est important de noter qu’il n’est pas nécessaire </w:t>
      </w:r>
      <w:r w:rsidR="004E4C7B">
        <w:t xml:space="preserve">d’avoir un </w:t>
      </w:r>
      <w:r w:rsidR="004E4C7B">
        <w:lastRenderedPageBreak/>
        <w:t>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92CEBA7" w14:textId="226B568A" w:rsidR="00C31147" w:rsidRPr="00DF5E92" w:rsidRDefault="00C31147" w:rsidP="00AC1C7F">
      <w:pPr>
        <w:spacing w:line="360" w:lineRule="auto"/>
      </w:pPr>
      <w:r>
        <w:tab/>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18B39E41" w:rsidR="00583EE6" w:rsidRDefault="003F4207" w:rsidP="003F4207">
      <w:pPr>
        <w:spacing w:line="360" w:lineRule="auto"/>
        <w:ind w:left="1780" w:firstLine="344"/>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w:t>
      </w:r>
      <w:proofErr w:type="spellStart"/>
      <w:r w:rsidR="008910E5">
        <w:t>Elka</w:t>
      </w:r>
      <w:proofErr w:type="spellEnd"/>
      <w:r w:rsidR="008910E5">
        <w:t xml:space="preserve"> PARVANOVA. Celle-ci gère tous les vacataires et dirige Antonella GESBERT, </w:t>
      </w:r>
      <w:r w:rsidR="008633F5">
        <w:t>Clément SARGOT et, jusqu’à peu, Myriam SAGERER, tous trois chargés d’accueil et coordination pédagogique.</w:t>
      </w:r>
    </w:p>
    <w:p w14:paraId="48524F28" w14:textId="22B518BC" w:rsidR="008633F5" w:rsidRDefault="008633F5" w:rsidP="003F4207">
      <w:pPr>
        <w:spacing w:line="360" w:lineRule="auto"/>
        <w:ind w:left="1780" w:firstLine="344"/>
      </w:pPr>
      <w:r>
        <w:t xml:space="preserve">Durant mon stage, j’étais, au sein du service, sous la direction de </w:t>
      </w:r>
      <w:proofErr w:type="spellStart"/>
      <w:r>
        <w:t>Elka</w:t>
      </w:r>
      <w:proofErr w:type="spellEnd"/>
      <w:r>
        <w:t xml:space="preserve"> PARVANOVA</w:t>
      </w:r>
      <w:r>
        <w:rPr>
          <w:rStyle w:val="Appelnotedebasdep"/>
        </w:rPr>
        <w:footnoteReference w:id="41"/>
      </w:r>
      <w:r>
        <w:t xml:space="preserve"> et sous celle de mon référent technique, Vincent BOYER.</w:t>
      </w:r>
    </w:p>
    <w:p w14:paraId="6506C839" w14:textId="77777777" w:rsidR="008633F5" w:rsidRDefault="008633F5" w:rsidP="003F4207">
      <w:pPr>
        <w:spacing w:line="360" w:lineRule="auto"/>
        <w:ind w:left="1780" w:firstLine="344"/>
      </w:pPr>
    </w:p>
    <w:p w14:paraId="2B863F5A" w14:textId="5744DE1C" w:rsidR="008633F5" w:rsidRPr="003F4207" w:rsidRDefault="008633F5" w:rsidP="003F4207">
      <w:pPr>
        <w:spacing w:line="360" w:lineRule="auto"/>
        <w:ind w:left="1780" w:firstLine="344"/>
      </w:pPr>
      <w:r>
        <w:t xml:space="preserve">Pour conclure cette partie, </w:t>
      </w:r>
      <w:r w:rsidR="002547BD">
        <w:t>nous pouvons dire que l’université Paris 8 Vincennes Saint-Denis, de par</w:t>
      </w:r>
      <w:r w:rsidR="00E51AE9">
        <w:t xml:space="preserve"> sa grande histoire, malgré sa relative jeunesse, </w:t>
      </w:r>
      <w:r w:rsidR="00E51AE9">
        <w:lastRenderedPageBreak/>
        <w:t>et son ouverture sur le monde qui l’entoure, est une université différente des autres et, en avance sur son temps, par certains côtés.</w:t>
      </w: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77777777" w:rsidR="00E05387" w:rsidRDefault="00E05387" w:rsidP="00155582">
      <w:pPr>
        <w:spacing w:line="360" w:lineRule="auto"/>
        <w:ind w:left="2124"/>
        <w:rPr>
          <w:u w:val="single"/>
        </w:rPr>
      </w:pPr>
      <w:bookmarkStart w:id="0" w:name="_GoBack"/>
      <w:bookmarkEnd w:id="0"/>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423C0D4B" w14:textId="77777777" w:rsidR="00393D38" w:rsidRDefault="00393D38" w:rsidP="00393D38">
      <w:pPr>
        <w:spacing w:line="360" w:lineRule="auto"/>
        <w:ind w:left="1068"/>
        <w:rPr>
          <w:u w:val="single"/>
        </w:rPr>
      </w:pPr>
    </w:p>
    <w:p w14:paraId="57FE0FE7" w14:textId="77777777" w:rsidR="00393D38" w:rsidRPr="00393D38" w:rsidRDefault="00393D38" w:rsidP="00393D38">
      <w:pPr>
        <w:spacing w:line="360" w:lineRule="auto"/>
        <w:ind w:left="1068"/>
        <w:rPr>
          <w:u w:val="single"/>
        </w:rPr>
      </w:pP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77777777" w:rsidR="00555F0B" w:rsidRPr="00EC0311" w:rsidRDefault="00555F0B" w:rsidP="00555F0B">
      <w:pPr>
        <w:spacing w:line="360" w:lineRule="auto"/>
      </w:pPr>
      <w:r>
        <w:tab/>
      </w:r>
      <w:r>
        <w:ta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77777777" w:rsidR="00555F0B" w:rsidRDefault="00555F0B" w:rsidP="00555F0B">
      <w:pPr>
        <w:spacing w:line="360" w:lineRule="auto"/>
        <w:ind w:left="1420"/>
        <w:rPr>
          <w:u w:val="single"/>
        </w:rPr>
      </w:pP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42"/>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lastRenderedPageBreak/>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lastRenderedPageBreak/>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 xml:space="preserve">Bien que la mission n’ait pas été remplie dans sa totalité, du fait de la grande quantité de temps qu’il faudrait pour arriver au terme du projet, celle-ci fonctionne globalement bien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43"/>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w:t>
      </w:r>
      <w:proofErr w:type="spellStart"/>
      <w:r>
        <w:rPr>
          <w:rFonts w:ascii="Times New Roman" w:hAnsi="Times New Roman" w:cs="Times New Roman"/>
          <w:sz w:val="32"/>
          <w:szCs w:val="32"/>
        </w:rPr>
        <w:t>entitées</w:t>
      </w:r>
      <w:proofErr w:type="spellEnd"/>
      <w:r>
        <w:rPr>
          <w:rFonts w:ascii="Times New Roman" w:hAnsi="Times New Roman" w:cs="Times New Roman"/>
          <w:sz w:val="32"/>
          <w:szCs w:val="32"/>
        </w:rPr>
        <w:t xml:space="preserve">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w:t>
      </w:r>
      <w:proofErr w:type="spellStart"/>
      <w:r>
        <w:t>modifier</w:t>
      </w:r>
      <w:proofErr w:type="spellEnd"/>
      <w:r>
        <w:t xml:space="preserve">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 xml:space="preserve">Morceaux de la </w:t>
      </w:r>
      <w:proofErr w:type="spellStart"/>
      <w:r w:rsidR="003E7C2A">
        <w:t>javadoc</w:t>
      </w:r>
      <w:proofErr w:type="spellEnd"/>
      <w:r w:rsidR="003E7C2A">
        <w:t xml:space="preserve">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w:t>
      </w:r>
      <w:proofErr w:type="spellStart"/>
      <w:r>
        <w:t>journée</w:t>
      </w:r>
      <w:proofErr w:type="spellEnd"/>
      <w:r>
        <w:t xml:space="preserv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w:t>
      </w:r>
      <w:proofErr w:type="spellStart"/>
      <w:r>
        <w:t>sitographie</w:t>
      </w:r>
      <w:proofErr w:type="spellEnd"/>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8E5428"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77777777" w:rsidR="00A70F4B"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6"/>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B9634" w14:textId="77777777" w:rsidR="00534A96" w:rsidRDefault="00534A96" w:rsidP="003A790D">
      <w:r>
        <w:separator/>
      </w:r>
    </w:p>
  </w:endnote>
  <w:endnote w:type="continuationSeparator" w:id="0">
    <w:p w14:paraId="1B2EBB9B" w14:textId="77777777" w:rsidR="00534A96" w:rsidRDefault="00534A96"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8E5428" w:rsidRDefault="008E5428"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8E5428" w:rsidRDefault="008E5428"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8E5428" w:rsidRDefault="008E5428"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547BD">
      <w:rPr>
        <w:rStyle w:val="Numrodepage"/>
        <w:noProof/>
      </w:rPr>
      <w:t>19</w:t>
    </w:r>
    <w:r>
      <w:rPr>
        <w:rStyle w:val="Numrodepage"/>
      </w:rPr>
      <w:fldChar w:fldCharType="end"/>
    </w:r>
  </w:p>
  <w:p w14:paraId="487EC453" w14:textId="77777777" w:rsidR="008E5428" w:rsidRDefault="008E5428"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8E5428" w:rsidRDefault="008E5428"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2547BD" w:rsidRDefault="002547BD"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93D38">
      <w:rPr>
        <w:rStyle w:val="Numrodepage"/>
        <w:noProof/>
      </w:rPr>
      <w:t>14</w:t>
    </w:r>
    <w:r>
      <w:rPr>
        <w:rStyle w:val="Numrodepage"/>
      </w:rPr>
      <w:fldChar w:fldCharType="end"/>
    </w:r>
  </w:p>
  <w:p w14:paraId="056CBD6E" w14:textId="77777777" w:rsidR="002547BD" w:rsidRDefault="002547BD"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8E5428" w:rsidRDefault="008E5428"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93D38">
      <w:rPr>
        <w:rStyle w:val="Numrodepage"/>
        <w:noProof/>
      </w:rPr>
      <w:t>XXVI</w:t>
    </w:r>
    <w:r>
      <w:rPr>
        <w:rStyle w:val="Numrodepage"/>
      </w:rPr>
      <w:fldChar w:fldCharType="end"/>
    </w:r>
  </w:p>
  <w:p w14:paraId="0A8D7FA1" w14:textId="77777777" w:rsidR="008E5428" w:rsidRDefault="008E5428"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6027C" w14:textId="77777777" w:rsidR="00534A96" w:rsidRDefault="00534A96" w:rsidP="003A790D">
      <w:r>
        <w:separator/>
      </w:r>
    </w:p>
  </w:footnote>
  <w:footnote w:type="continuationSeparator" w:id="0">
    <w:p w14:paraId="28E5F76E" w14:textId="77777777" w:rsidR="00534A96" w:rsidRDefault="00534A96" w:rsidP="003A790D">
      <w:r>
        <w:continuationSeparator/>
      </w:r>
    </w:p>
  </w:footnote>
  <w:footnote w:id="1">
    <w:p w14:paraId="47FA224B" w14:textId="524172C2" w:rsidR="008E5428" w:rsidRDefault="008E5428">
      <w:pPr>
        <w:pStyle w:val="Notedebasdepage"/>
      </w:pPr>
      <w:r>
        <w:rPr>
          <w:rStyle w:val="Appelnotedebasdep"/>
        </w:rPr>
        <w:footnoteRef/>
      </w:r>
      <w:r>
        <w:t xml:space="preserve"> Unité de Formation et de Recherche</w:t>
      </w:r>
    </w:p>
  </w:footnote>
  <w:footnote w:id="2">
    <w:p w14:paraId="298BB4B5" w14:textId="141CB813" w:rsidR="008E5428" w:rsidRDefault="008E5428">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8E5428" w:rsidRDefault="008E5428">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8E5428" w:rsidRDefault="008E5428">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0A07C3EB" w14:textId="7A6D04FD" w:rsidR="008E5428" w:rsidRDefault="008E5428">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6">
    <w:p w14:paraId="799339ED" w14:textId="59E0C23E" w:rsidR="008E5428" w:rsidRDefault="008E5428">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7">
    <w:p w14:paraId="3F6AB828" w14:textId="31825596" w:rsidR="008E5428" w:rsidRDefault="008E5428">
      <w:pPr>
        <w:pStyle w:val="Notedebasdepage"/>
      </w:pPr>
      <w:r>
        <w:rPr>
          <w:rStyle w:val="Appelnotedebasdep"/>
        </w:rPr>
        <w:footnoteRef/>
      </w:r>
      <w:r>
        <w:t xml:space="preserve"> Centre Universitaire Expérimental de Vincennes</w:t>
      </w:r>
    </w:p>
  </w:footnote>
  <w:footnote w:id="8">
    <w:p w14:paraId="146F1B55" w14:textId="4C7F3AD6" w:rsidR="008E5428" w:rsidRDefault="008E5428">
      <w:pPr>
        <w:pStyle w:val="Notedebasdepage"/>
      </w:pPr>
      <w:r>
        <w:rPr>
          <w:rStyle w:val="Appelnotedebasdep"/>
        </w:rPr>
        <w:footnoteRef/>
      </w:r>
      <w:r>
        <w:t xml:space="preserve"> Cursus Licence-Master-Doctorat</w:t>
      </w:r>
    </w:p>
  </w:footnote>
  <w:footnote w:id="9">
    <w:p w14:paraId="23F73AD0" w14:textId="2AC1A0F8" w:rsidR="008E5428" w:rsidRDefault="008E5428">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8E5428" w:rsidRDefault="008E5428">
      <w:pPr>
        <w:pStyle w:val="Notedebasdepage"/>
      </w:pPr>
      <w:r>
        <w:rPr>
          <w:rStyle w:val="Appelnotedebasdep"/>
        </w:rPr>
        <w:footnoteRef/>
      </w:r>
      <w:r>
        <w:t xml:space="preserve"> Langues, Littératures et Civilisations Etrangères</w:t>
      </w:r>
    </w:p>
  </w:footnote>
  <w:footnote w:id="11">
    <w:p w14:paraId="46899BE9" w14:textId="0D8D5E36" w:rsidR="008E5428" w:rsidRDefault="008E5428">
      <w:pPr>
        <w:pStyle w:val="Notedebasdepage"/>
      </w:pPr>
      <w:r>
        <w:rPr>
          <w:rStyle w:val="Appelnotedebasdep"/>
        </w:rPr>
        <w:footnoteRef/>
      </w:r>
      <w:r>
        <w:t xml:space="preserve"> Langues Etrangères Appliquées</w:t>
      </w:r>
    </w:p>
  </w:footnote>
  <w:footnote w:id="12">
    <w:p w14:paraId="7FDD22F0" w14:textId="230DE08C" w:rsidR="008E5428" w:rsidRDefault="008E5428">
      <w:pPr>
        <w:pStyle w:val="Notedebasdepage"/>
      </w:pPr>
      <w:r>
        <w:rPr>
          <w:rStyle w:val="Appelnotedebasdep"/>
        </w:rPr>
        <w:footnoteRef/>
      </w:r>
      <w:r>
        <w:t xml:space="preserve"> Etudes, Recherche et Ingénierie en Territoires – Environnements - Sociétés</w:t>
      </w:r>
    </w:p>
  </w:footnote>
  <w:footnote w:id="13">
    <w:p w14:paraId="2AE6B0D2" w14:textId="30B0584F" w:rsidR="008E5428" w:rsidRDefault="008E5428">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8E5428" w:rsidRDefault="008E5428">
      <w:pPr>
        <w:pStyle w:val="Notedebasdepage"/>
      </w:pPr>
      <w:r>
        <w:rPr>
          <w:rStyle w:val="Appelnotedebasdep"/>
        </w:rPr>
        <w:footnoteRef/>
      </w:r>
      <w:r>
        <w:t xml:space="preserve"> Sciences Du Langage</w:t>
      </w:r>
    </w:p>
  </w:footnote>
  <w:footnote w:id="15">
    <w:p w14:paraId="2E6C7D24" w14:textId="4B779333" w:rsidR="008E5428" w:rsidRDefault="008E5428">
      <w:pPr>
        <w:pStyle w:val="Notedebasdepage"/>
      </w:pPr>
      <w:r>
        <w:rPr>
          <w:rStyle w:val="Appelnotedebasdep"/>
        </w:rPr>
        <w:footnoteRef/>
      </w:r>
      <w:r>
        <w:t xml:space="preserve"> Administration Economique et Sociale</w:t>
      </w:r>
    </w:p>
  </w:footnote>
  <w:footnote w:id="16">
    <w:p w14:paraId="2F6B32B0" w14:textId="2FA620A4" w:rsidR="008E5428" w:rsidRDefault="008E5428">
      <w:pPr>
        <w:pStyle w:val="Notedebasdepage"/>
      </w:pPr>
      <w:r>
        <w:rPr>
          <w:rStyle w:val="Appelnotedebasdep"/>
        </w:rPr>
        <w:footnoteRef/>
      </w:r>
      <w:r>
        <w:t xml:space="preserve"> Economie et Gestion</w:t>
      </w:r>
    </w:p>
  </w:footnote>
  <w:footnote w:id="17">
    <w:p w14:paraId="248A5CD5" w14:textId="3692101B" w:rsidR="008E5428" w:rsidRDefault="008E5428">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18">
    <w:p w14:paraId="24D9A1FD" w14:textId="6937D243" w:rsidR="008E5428" w:rsidRDefault="008E5428">
      <w:pPr>
        <w:pStyle w:val="Notedebasdepage"/>
      </w:pPr>
      <w:r>
        <w:rPr>
          <w:rStyle w:val="Appelnotedebasdep"/>
        </w:rPr>
        <w:footnoteRef/>
      </w:r>
      <w:r>
        <w:t xml:space="preserve"> Culture et Communication</w:t>
      </w:r>
    </w:p>
  </w:footnote>
  <w:footnote w:id="19">
    <w:p w14:paraId="7512FCD5" w14:textId="53E5776A" w:rsidR="008E5428" w:rsidRDefault="008E5428">
      <w:pPr>
        <w:pStyle w:val="Notedebasdepage"/>
      </w:pPr>
      <w:r>
        <w:rPr>
          <w:rStyle w:val="Appelnotedebasdep"/>
        </w:rPr>
        <w:footnoteRef/>
      </w:r>
      <w:r>
        <w:t xml:space="preserve"> Institut d’Etudes Européennes</w:t>
      </w:r>
    </w:p>
  </w:footnote>
  <w:footnote w:id="20">
    <w:p w14:paraId="487AEE62" w14:textId="2BBB04E3" w:rsidR="008E5428" w:rsidRDefault="008E5428">
      <w:pPr>
        <w:pStyle w:val="Notedebasdepage"/>
      </w:pPr>
      <w:r>
        <w:rPr>
          <w:rStyle w:val="Appelnotedebasdep"/>
        </w:rPr>
        <w:footnoteRef/>
      </w:r>
      <w:r>
        <w:t xml:space="preserve"> Institut Français de Géopolitique</w:t>
      </w:r>
    </w:p>
  </w:footnote>
  <w:footnote w:id="21">
    <w:p w14:paraId="7210E9E5" w14:textId="72A01FBC" w:rsidR="008E5428" w:rsidRDefault="008E5428">
      <w:pPr>
        <w:pStyle w:val="Notedebasdepage"/>
      </w:pPr>
      <w:r>
        <w:rPr>
          <w:rStyle w:val="Appelnotedebasdep"/>
        </w:rPr>
        <w:footnoteRef/>
      </w:r>
      <w:r>
        <w:t xml:space="preserve"> Institut d’Enseignement à Distance</w:t>
      </w:r>
    </w:p>
  </w:footnote>
  <w:footnote w:id="22">
    <w:p w14:paraId="691BA9CF" w14:textId="78ABF9EE" w:rsidR="008E5428" w:rsidRDefault="008E5428">
      <w:pPr>
        <w:pStyle w:val="Notedebasdepage"/>
      </w:pPr>
      <w:r>
        <w:rPr>
          <w:rStyle w:val="Appelnotedebasdep"/>
        </w:rPr>
        <w:footnoteRef/>
      </w:r>
      <w:r>
        <w:t xml:space="preserve"> Institut Universitaire de Technologie</w:t>
      </w:r>
    </w:p>
  </w:footnote>
  <w:footnote w:id="23">
    <w:p w14:paraId="1D840CD4" w14:textId="40084B79" w:rsidR="008E5428" w:rsidRDefault="008E5428">
      <w:pPr>
        <w:pStyle w:val="Notedebasdepage"/>
      </w:pPr>
      <w:r>
        <w:rPr>
          <w:rStyle w:val="Appelnotedebasdep"/>
        </w:rPr>
        <w:footnoteRef/>
      </w:r>
      <w:r>
        <w:t xml:space="preserve"> Gestion Administrative et Commerciale des Organisations</w:t>
      </w:r>
    </w:p>
  </w:footnote>
  <w:footnote w:id="24">
    <w:p w14:paraId="210CE283" w14:textId="3ECAB6D5" w:rsidR="008E5428" w:rsidRDefault="008E5428">
      <w:pPr>
        <w:pStyle w:val="Notedebasdepage"/>
      </w:pPr>
      <w:r>
        <w:rPr>
          <w:rStyle w:val="Appelnotedebasdep"/>
        </w:rPr>
        <w:footnoteRef/>
      </w:r>
      <w:r>
        <w:t xml:space="preserve"> Qualité Logistique Industrielle et Organisation</w:t>
      </w:r>
    </w:p>
  </w:footnote>
  <w:footnote w:id="25">
    <w:p w14:paraId="62CE0A78" w14:textId="72843F8D" w:rsidR="008E5428" w:rsidRDefault="008E5428">
      <w:pPr>
        <w:pStyle w:val="Notedebasdepage"/>
      </w:pPr>
      <w:r>
        <w:rPr>
          <w:rStyle w:val="Appelnotedebasdep"/>
        </w:rPr>
        <w:footnoteRef/>
      </w:r>
      <w:r>
        <w:t xml:space="preserve"> Diplôme Universitaire de Technologie</w:t>
      </w:r>
    </w:p>
  </w:footnote>
  <w:footnote w:id="26">
    <w:p w14:paraId="18BB7FEF" w14:textId="5E5E3236" w:rsidR="008E5428" w:rsidRDefault="008E5428">
      <w:pPr>
        <w:pStyle w:val="Notedebasdepage"/>
      </w:pPr>
      <w:r>
        <w:rPr>
          <w:rStyle w:val="Appelnotedebasdep"/>
        </w:rPr>
        <w:footnoteRef/>
      </w:r>
      <w:r>
        <w:t xml:space="preserve"> Licence Professionnelle</w:t>
      </w:r>
    </w:p>
  </w:footnote>
  <w:footnote w:id="27">
    <w:p w14:paraId="5775199B" w14:textId="73A82D2E" w:rsidR="008E5428" w:rsidRDefault="008E5428">
      <w:pPr>
        <w:pStyle w:val="Notedebasdepage"/>
      </w:pPr>
      <w:r>
        <w:rPr>
          <w:rStyle w:val="Appelnotedebasdep"/>
        </w:rPr>
        <w:footnoteRef/>
      </w:r>
      <w:r>
        <w:t xml:space="preserve"> Gestion des Entreprises et des Administrations</w:t>
      </w:r>
    </w:p>
  </w:footnote>
  <w:footnote w:id="28">
    <w:p w14:paraId="6D69CFA6" w14:textId="433F57AC" w:rsidR="008E5428" w:rsidRDefault="008E5428">
      <w:pPr>
        <w:pStyle w:val="Notedebasdepage"/>
      </w:pPr>
      <w:r>
        <w:rPr>
          <w:rStyle w:val="Appelnotedebasdep"/>
        </w:rPr>
        <w:footnoteRef/>
      </w:r>
      <w:r>
        <w:t xml:space="preserve"> Génie Industriel et Maintenance</w:t>
      </w:r>
    </w:p>
  </w:footnote>
  <w:footnote w:id="29">
    <w:p w14:paraId="2CF46F88" w14:textId="7B0E8C25" w:rsidR="008E5428" w:rsidRDefault="008E5428">
      <w:pPr>
        <w:pStyle w:val="Notedebasdepage"/>
      </w:pPr>
      <w:r>
        <w:rPr>
          <w:rStyle w:val="Appelnotedebasdep"/>
        </w:rPr>
        <w:footnoteRef/>
      </w:r>
      <w:r>
        <w:t xml:space="preserve"> Gestion Logistique et Transport</w:t>
      </w:r>
    </w:p>
  </w:footnote>
  <w:footnote w:id="30">
    <w:p w14:paraId="296A7C87" w14:textId="0F29D258" w:rsidR="008E5428" w:rsidRDefault="008E5428">
      <w:pPr>
        <w:pStyle w:val="Notedebasdepage"/>
      </w:pPr>
      <w:r>
        <w:rPr>
          <w:rStyle w:val="Appelnotedebasdep"/>
        </w:rPr>
        <w:footnoteRef/>
      </w:r>
      <w:r>
        <w:t xml:space="preserve"> </w:t>
      </w:r>
      <w:proofErr w:type="spellStart"/>
      <w:r>
        <w:t>European</w:t>
      </w:r>
      <w:proofErr w:type="spellEnd"/>
      <w:r>
        <w:t xml:space="preserve"> Action </w:t>
      </w:r>
      <w:proofErr w:type="spellStart"/>
      <w:r>
        <w:t>Scheme</w:t>
      </w:r>
      <w:proofErr w:type="spellEnd"/>
      <w:r>
        <w:t xml:space="preserve"> for the </w:t>
      </w:r>
      <w:proofErr w:type="spellStart"/>
      <w:r>
        <w:t>Mobility</w:t>
      </w:r>
      <w:proofErr w:type="spellEnd"/>
      <w:r>
        <w:t xml:space="preserve"> of </w:t>
      </w:r>
      <w:proofErr w:type="spellStart"/>
      <w:r>
        <w:t>University</w:t>
      </w:r>
      <w:proofErr w:type="spellEnd"/>
      <w:r>
        <w:t xml:space="preserve"> </w:t>
      </w:r>
      <w:proofErr w:type="spellStart"/>
      <w:r>
        <w:t>Students</w:t>
      </w:r>
      <w:proofErr w:type="spellEnd"/>
    </w:p>
  </w:footnote>
  <w:footnote w:id="31">
    <w:p w14:paraId="42F18ABF" w14:textId="3D5BFFC8" w:rsidR="008E5428" w:rsidRDefault="008E5428">
      <w:pPr>
        <w:pStyle w:val="Notedebasdepage"/>
      </w:pPr>
      <w:r>
        <w:rPr>
          <w:rStyle w:val="Appelnotedebasdep"/>
        </w:rPr>
        <w:footnoteRef/>
      </w:r>
      <w:r>
        <w:t xml:space="preserve"> </w:t>
      </w:r>
      <w:r w:rsidR="00D33A75">
        <w:t xml:space="preserve">Conférence des Recteurs Et des </w:t>
      </w:r>
      <w:proofErr w:type="spellStart"/>
      <w:r w:rsidR="00D33A75">
        <w:t>Prinipaux</w:t>
      </w:r>
      <w:proofErr w:type="spellEnd"/>
      <w:r w:rsidR="00D33A75">
        <w:t xml:space="preserve"> des Universités du Québec</w:t>
      </w:r>
    </w:p>
  </w:footnote>
  <w:footnote w:id="32">
    <w:p w14:paraId="17C86E6F" w14:textId="16066B0B" w:rsidR="00281119" w:rsidRDefault="00281119">
      <w:pPr>
        <w:pStyle w:val="Notedebasdepage"/>
      </w:pPr>
      <w:r>
        <w:rPr>
          <w:rStyle w:val="Appelnotedebasdep"/>
        </w:rPr>
        <w:footnoteRef/>
      </w:r>
      <w:r>
        <w:t xml:space="preserve"> </w:t>
      </w:r>
      <w:r w:rsidR="00063486">
        <w:t>Mission Interuniversitaire de Coordination des Echanges Franco-Américains</w:t>
      </w:r>
    </w:p>
  </w:footnote>
  <w:footnote w:id="33">
    <w:p w14:paraId="4B5E977A" w14:textId="162B0A81" w:rsidR="00B21BEF" w:rsidRDefault="00B21BEF">
      <w:pPr>
        <w:pStyle w:val="Notedebasdepage"/>
      </w:pPr>
      <w:r>
        <w:rPr>
          <w:rStyle w:val="Appelnotedebasdep"/>
        </w:rPr>
        <w:footnoteRef/>
      </w:r>
      <w:r>
        <w:t xml:space="preserve"> </w:t>
      </w:r>
      <w:proofErr w:type="spellStart"/>
      <w:proofErr w:type="gramStart"/>
      <w:r>
        <w:t>cf</w:t>
      </w:r>
      <w:proofErr w:type="spellEnd"/>
      <w:proofErr w:type="gramEnd"/>
      <w:r>
        <w:t> : note 19</w:t>
      </w:r>
    </w:p>
  </w:footnote>
  <w:footnote w:id="34">
    <w:p w14:paraId="1AC6B4B5" w14:textId="49A4EA2E" w:rsidR="00AE288E" w:rsidRDefault="00AE288E">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35">
    <w:p w14:paraId="4FDED0E6" w14:textId="755A9C77" w:rsidR="00D96946" w:rsidRDefault="00D96946">
      <w:pPr>
        <w:pStyle w:val="Notedebasdepage"/>
      </w:pPr>
      <w:r>
        <w:rPr>
          <w:rStyle w:val="Appelnotedebasdep"/>
        </w:rPr>
        <w:footnoteRef/>
      </w:r>
      <w:r>
        <w:t xml:space="preserve"> Diplôme d’Accès aux Etudes Universitaires</w:t>
      </w:r>
    </w:p>
  </w:footnote>
  <w:footnote w:id="36">
    <w:p w14:paraId="7A341EC0" w14:textId="69EEF769" w:rsidR="005E3B00" w:rsidRDefault="005E3B00">
      <w:pPr>
        <w:pStyle w:val="Notedebasdepage"/>
      </w:pPr>
      <w:r>
        <w:rPr>
          <w:rStyle w:val="Appelnotedebasdep"/>
        </w:rPr>
        <w:footnoteRef/>
      </w:r>
      <w:r>
        <w:t xml:space="preserve"> Brevet de Technicien Supérieur</w:t>
      </w:r>
    </w:p>
  </w:footnote>
  <w:footnote w:id="37">
    <w:p w14:paraId="48E86BDA" w14:textId="08B290AC" w:rsidR="009038AF" w:rsidRDefault="009038AF">
      <w:pPr>
        <w:pStyle w:val="Notedebasdepage"/>
      </w:pPr>
      <w:r>
        <w:rPr>
          <w:rStyle w:val="Appelnotedebasdep"/>
        </w:rPr>
        <w:footnoteRef/>
      </w:r>
      <w:r>
        <w:t xml:space="preserve"> Langue des Signes Française</w:t>
      </w:r>
    </w:p>
  </w:footnote>
  <w:footnote w:id="38">
    <w:p w14:paraId="26DFB889" w14:textId="5FAAADE7" w:rsidR="004E4C7B" w:rsidRDefault="004E4C7B">
      <w:pPr>
        <w:pStyle w:val="Notedebasdepage"/>
      </w:pPr>
      <w:r>
        <w:rPr>
          <w:rStyle w:val="Appelnotedebasdep"/>
        </w:rPr>
        <w:footnoteRef/>
      </w:r>
      <w:r>
        <w:t xml:space="preserve"> Maison Départementale des Personnes Handicapées</w:t>
      </w:r>
      <w:r w:rsidR="003B46F2">
        <w:t>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w:t>
      </w:r>
      <w:r w:rsidR="00446838">
        <w:t xml:space="preserve"> (</w:t>
      </w:r>
      <w:proofErr w:type="spellStart"/>
      <w:r w:rsidR="00446838">
        <w:t>cf</w:t>
      </w:r>
      <w:proofErr w:type="spellEnd"/>
      <w:r w:rsidR="00446838">
        <w:t> : documentation technique, partie 4, pour plus de détails sur les aides que peut accorder celle-ci)</w:t>
      </w:r>
    </w:p>
  </w:footnote>
  <w:footnote w:id="39">
    <w:p w14:paraId="6C256A9F" w14:textId="06B4D976" w:rsidR="008910E5" w:rsidRDefault="008910E5">
      <w:pPr>
        <w:pStyle w:val="Notedebasdepage"/>
      </w:pPr>
      <w:r>
        <w:rPr>
          <w:rStyle w:val="Appelnotedebasdep"/>
        </w:rPr>
        <w:footnoteRef/>
      </w:r>
      <w:r>
        <w:t xml:space="preserve"> Direction Générale des Services</w:t>
      </w:r>
    </w:p>
  </w:footnote>
  <w:footnote w:id="40">
    <w:p w14:paraId="391480F7" w14:textId="7D43C8B4" w:rsidR="008910E5" w:rsidRDefault="008910E5">
      <w:pPr>
        <w:pStyle w:val="Notedebasdepage"/>
      </w:pPr>
      <w:r>
        <w:rPr>
          <w:rStyle w:val="Appelnotedebasdep"/>
        </w:rPr>
        <w:footnoteRef/>
      </w:r>
      <w:r>
        <w:t xml:space="preserve"> Directrice Générale Adjointe</w:t>
      </w:r>
    </w:p>
  </w:footnote>
  <w:footnote w:id="41">
    <w:p w14:paraId="18829C32" w14:textId="13DD4AF1" w:rsidR="008633F5" w:rsidRDefault="008633F5">
      <w:pPr>
        <w:pStyle w:val="Notedebasdepage"/>
      </w:pPr>
      <w:r>
        <w:rPr>
          <w:rStyle w:val="Appelnotedebasdep"/>
        </w:rPr>
        <w:footnoteRef/>
      </w:r>
      <w:r>
        <w:t xml:space="preserve"> </w:t>
      </w:r>
      <w:proofErr w:type="spellStart"/>
      <w:proofErr w:type="gramStart"/>
      <w:r>
        <w:t>cf</w:t>
      </w:r>
      <w:proofErr w:type="spellEnd"/>
      <w:proofErr w:type="gramEnd"/>
      <w:r>
        <w:t> : annexe A p I</w:t>
      </w:r>
    </w:p>
  </w:footnote>
  <w:footnote w:id="42">
    <w:p w14:paraId="7804F89D" w14:textId="0E68B4A5" w:rsidR="008E5428" w:rsidRDefault="008E5428">
      <w:pPr>
        <w:pStyle w:val="Notedebasdepage"/>
      </w:pPr>
      <w:r>
        <w:rPr>
          <w:rStyle w:val="Appelnotedebasdep"/>
        </w:rPr>
        <w:footnoteRef/>
      </w:r>
      <w:r>
        <w:t xml:space="preserve"> Programmation Orientée Objets</w:t>
      </w:r>
    </w:p>
  </w:footnote>
  <w:footnote w:id="43">
    <w:p w14:paraId="1915AD2B" w14:textId="37DB3F1F" w:rsidR="008E5428" w:rsidRDefault="008E5428">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4408"/>
    <w:rsid w:val="00087022"/>
    <w:rsid w:val="0009619C"/>
    <w:rsid w:val="000A2093"/>
    <w:rsid w:val="000C0DB4"/>
    <w:rsid w:val="000D5897"/>
    <w:rsid w:val="000E4256"/>
    <w:rsid w:val="000F0C1D"/>
    <w:rsid w:val="000F277F"/>
    <w:rsid w:val="00100109"/>
    <w:rsid w:val="001202BF"/>
    <w:rsid w:val="00145710"/>
    <w:rsid w:val="001465EB"/>
    <w:rsid w:val="0015294C"/>
    <w:rsid w:val="00155582"/>
    <w:rsid w:val="00160325"/>
    <w:rsid w:val="001755FC"/>
    <w:rsid w:val="00183E8E"/>
    <w:rsid w:val="001C4D1B"/>
    <w:rsid w:val="001D3DAC"/>
    <w:rsid w:val="001E1E93"/>
    <w:rsid w:val="001E2B1F"/>
    <w:rsid w:val="001F3D12"/>
    <w:rsid w:val="001F3F10"/>
    <w:rsid w:val="001F5AF5"/>
    <w:rsid w:val="0020106F"/>
    <w:rsid w:val="002115EA"/>
    <w:rsid w:val="00212A51"/>
    <w:rsid w:val="00215102"/>
    <w:rsid w:val="002179E0"/>
    <w:rsid w:val="0023719F"/>
    <w:rsid w:val="00243306"/>
    <w:rsid w:val="002547BD"/>
    <w:rsid w:val="00255D40"/>
    <w:rsid w:val="002804D3"/>
    <w:rsid w:val="00281119"/>
    <w:rsid w:val="002823FF"/>
    <w:rsid w:val="00284A6E"/>
    <w:rsid w:val="00291D46"/>
    <w:rsid w:val="0029490A"/>
    <w:rsid w:val="002A0CD2"/>
    <w:rsid w:val="002A2B11"/>
    <w:rsid w:val="002B0C06"/>
    <w:rsid w:val="002B1175"/>
    <w:rsid w:val="002B36A4"/>
    <w:rsid w:val="002B4D41"/>
    <w:rsid w:val="002C2957"/>
    <w:rsid w:val="002E075B"/>
    <w:rsid w:val="002E27AE"/>
    <w:rsid w:val="002E29B7"/>
    <w:rsid w:val="002E4E12"/>
    <w:rsid w:val="002E4F0C"/>
    <w:rsid w:val="002F7B84"/>
    <w:rsid w:val="00300516"/>
    <w:rsid w:val="00311C1E"/>
    <w:rsid w:val="0031247B"/>
    <w:rsid w:val="003150A8"/>
    <w:rsid w:val="0031625E"/>
    <w:rsid w:val="003170CC"/>
    <w:rsid w:val="00323878"/>
    <w:rsid w:val="00337F16"/>
    <w:rsid w:val="00352FD2"/>
    <w:rsid w:val="00354815"/>
    <w:rsid w:val="00364651"/>
    <w:rsid w:val="003853E0"/>
    <w:rsid w:val="00386A74"/>
    <w:rsid w:val="00393D38"/>
    <w:rsid w:val="00394377"/>
    <w:rsid w:val="003A3094"/>
    <w:rsid w:val="003A506C"/>
    <w:rsid w:val="003A790D"/>
    <w:rsid w:val="003B46F2"/>
    <w:rsid w:val="003B550D"/>
    <w:rsid w:val="003E7C2A"/>
    <w:rsid w:val="003F4207"/>
    <w:rsid w:val="00412F61"/>
    <w:rsid w:val="00422CF6"/>
    <w:rsid w:val="00431191"/>
    <w:rsid w:val="00432AD5"/>
    <w:rsid w:val="00443FD1"/>
    <w:rsid w:val="00446838"/>
    <w:rsid w:val="004475CB"/>
    <w:rsid w:val="00447B61"/>
    <w:rsid w:val="00492380"/>
    <w:rsid w:val="004A2265"/>
    <w:rsid w:val="004A7BFB"/>
    <w:rsid w:val="004C1514"/>
    <w:rsid w:val="004D7161"/>
    <w:rsid w:val="004E0DEB"/>
    <w:rsid w:val="004E4C7B"/>
    <w:rsid w:val="004F7B6F"/>
    <w:rsid w:val="004F7F14"/>
    <w:rsid w:val="0050189D"/>
    <w:rsid w:val="00511583"/>
    <w:rsid w:val="00512FFD"/>
    <w:rsid w:val="005232E2"/>
    <w:rsid w:val="00534A96"/>
    <w:rsid w:val="00540D4B"/>
    <w:rsid w:val="00555F0B"/>
    <w:rsid w:val="00557EC6"/>
    <w:rsid w:val="005768FC"/>
    <w:rsid w:val="00583EE6"/>
    <w:rsid w:val="00590409"/>
    <w:rsid w:val="005A221B"/>
    <w:rsid w:val="005B7443"/>
    <w:rsid w:val="005D46C8"/>
    <w:rsid w:val="005E3B00"/>
    <w:rsid w:val="006017E6"/>
    <w:rsid w:val="00616323"/>
    <w:rsid w:val="00621DAF"/>
    <w:rsid w:val="00624B36"/>
    <w:rsid w:val="006340CC"/>
    <w:rsid w:val="00634206"/>
    <w:rsid w:val="00635BC8"/>
    <w:rsid w:val="006362CF"/>
    <w:rsid w:val="006460C7"/>
    <w:rsid w:val="0065033C"/>
    <w:rsid w:val="006576F3"/>
    <w:rsid w:val="00660CD5"/>
    <w:rsid w:val="00682456"/>
    <w:rsid w:val="006A1EC7"/>
    <w:rsid w:val="006A7492"/>
    <w:rsid w:val="006B4CC4"/>
    <w:rsid w:val="006C32E2"/>
    <w:rsid w:val="006C6159"/>
    <w:rsid w:val="006E04AC"/>
    <w:rsid w:val="006F7743"/>
    <w:rsid w:val="006F7B76"/>
    <w:rsid w:val="0071045D"/>
    <w:rsid w:val="00726DF3"/>
    <w:rsid w:val="00734971"/>
    <w:rsid w:val="0073740B"/>
    <w:rsid w:val="00753E66"/>
    <w:rsid w:val="00757607"/>
    <w:rsid w:val="00773B60"/>
    <w:rsid w:val="0078466C"/>
    <w:rsid w:val="0078477A"/>
    <w:rsid w:val="00792C7A"/>
    <w:rsid w:val="007A46FB"/>
    <w:rsid w:val="007B3486"/>
    <w:rsid w:val="007B7006"/>
    <w:rsid w:val="007D6BD2"/>
    <w:rsid w:val="007F3C3B"/>
    <w:rsid w:val="008140EC"/>
    <w:rsid w:val="00814836"/>
    <w:rsid w:val="00821684"/>
    <w:rsid w:val="00826B4D"/>
    <w:rsid w:val="00836538"/>
    <w:rsid w:val="008374F5"/>
    <w:rsid w:val="00837BDA"/>
    <w:rsid w:val="0085045E"/>
    <w:rsid w:val="00854A90"/>
    <w:rsid w:val="008601BD"/>
    <w:rsid w:val="008633F5"/>
    <w:rsid w:val="0087648B"/>
    <w:rsid w:val="008910E5"/>
    <w:rsid w:val="008B3EFB"/>
    <w:rsid w:val="008C09CE"/>
    <w:rsid w:val="008C4CF3"/>
    <w:rsid w:val="008E5428"/>
    <w:rsid w:val="008E6AB7"/>
    <w:rsid w:val="008F05CC"/>
    <w:rsid w:val="008F0821"/>
    <w:rsid w:val="008F0CF3"/>
    <w:rsid w:val="008F5A04"/>
    <w:rsid w:val="00901B3C"/>
    <w:rsid w:val="00902676"/>
    <w:rsid w:val="009038AF"/>
    <w:rsid w:val="00906305"/>
    <w:rsid w:val="00932331"/>
    <w:rsid w:val="00936CA5"/>
    <w:rsid w:val="00936D14"/>
    <w:rsid w:val="009504BB"/>
    <w:rsid w:val="009514DE"/>
    <w:rsid w:val="009541F2"/>
    <w:rsid w:val="0095506F"/>
    <w:rsid w:val="00972C76"/>
    <w:rsid w:val="0097574B"/>
    <w:rsid w:val="0097686A"/>
    <w:rsid w:val="00984E30"/>
    <w:rsid w:val="009856B0"/>
    <w:rsid w:val="00985F73"/>
    <w:rsid w:val="00986C4D"/>
    <w:rsid w:val="009901CC"/>
    <w:rsid w:val="00990390"/>
    <w:rsid w:val="009A426E"/>
    <w:rsid w:val="009B0A13"/>
    <w:rsid w:val="009B1BA9"/>
    <w:rsid w:val="009B2FB8"/>
    <w:rsid w:val="009B6144"/>
    <w:rsid w:val="009C2252"/>
    <w:rsid w:val="009C5DE4"/>
    <w:rsid w:val="009D1213"/>
    <w:rsid w:val="009D252B"/>
    <w:rsid w:val="009E3D03"/>
    <w:rsid w:val="009E430D"/>
    <w:rsid w:val="009E7277"/>
    <w:rsid w:val="009F1702"/>
    <w:rsid w:val="009F5374"/>
    <w:rsid w:val="00A05D21"/>
    <w:rsid w:val="00A06E3A"/>
    <w:rsid w:val="00A209D7"/>
    <w:rsid w:val="00A23150"/>
    <w:rsid w:val="00A445F5"/>
    <w:rsid w:val="00A70F4B"/>
    <w:rsid w:val="00A7770E"/>
    <w:rsid w:val="00A8128C"/>
    <w:rsid w:val="00A87D84"/>
    <w:rsid w:val="00A94F04"/>
    <w:rsid w:val="00AC1C7F"/>
    <w:rsid w:val="00AC5572"/>
    <w:rsid w:val="00AE288E"/>
    <w:rsid w:val="00AE62CA"/>
    <w:rsid w:val="00AE69F6"/>
    <w:rsid w:val="00AF21EB"/>
    <w:rsid w:val="00AF2811"/>
    <w:rsid w:val="00AF6161"/>
    <w:rsid w:val="00B01B1B"/>
    <w:rsid w:val="00B041B9"/>
    <w:rsid w:val="00B05FB9"/>
    <w:rsid w:val="00B11395"/>
    <w:rsid w:val="00B139F5"/>
    <w:rsid w:val="00B16215"/>
    <w:rsid w:val="00B21BEF"/>
    <w:rsid w:val="00B30545"/>
    <w:rsid w:val="00B30C4F"/>
    <w:rsid w:val="00B37D88"/>
    <w:rsid w:val="00B40F3B"/>
    <w:rsid w:val="00B47FFA"/>
    <w:rsid w:val="00B667EC"/>
    <w:rsid w:val="00B8435E"/>
    <w:rsid w:val="00BA4679"/>
    <w:rsid w:val="00BA484D"/>
    <w:rsid w:val="00BB6187"/>
    <w:rsid w:val="00BC3AAA"/>
    <w:rsid w:val="00BE03E6"/>
    <w:rsid w:val="00BE7225"/>
    <w:rsid w:val="00BF1B55"/>
    <w:rsid w:val="00C14831"/>
    <w:rsid w:val="00C30738"/>
    <w:rsid w:val="00C31147"/>
    <w:rsid w:val="00C32552"/>
    <w:rsid w:val="00C61682"/>
    <w:rsid w:val="00C6644B"/>
    <w:rsid w:val="00C837D7"/>
    <w:rsid w:val="00C90B94"/>
    <w:rsid w:val="00C924F5"/>
    <w:rsid w:val="00CB4F9C"/>
    <w:rsid w:val="00CB74A6"/>
    <w:rsid w:val="00CE00B9"/>
    <w:rsid w:val="00CE28F7"/>
    <w:rsid w:val="00CE4562"/>
    <w:rsid w:val="00CE58E6"/>
    <w:rsid w:val="00CE6B2E"/>
    <w:rsid w:val="00CF2099"/>
    <w:rsid w:val="00D00943"/>
    <w:rsid w:val="00D00DE4"/>
    <w:rsid w:val="00D01EC7"/>
    <w:rsid w:val="00D06EBB"/>
    <w:rsid w:val="00D14854"/>
    <w:rsid w:val="00D21EF0"/>
    <w:rsid w:val="00D2499D"/>
    <w:rsid w:val="00D30AD8"/>
    <w:rsid w:val="00D33A75"/>
    <w:rsid w:val="00D47111"/>
    <w:rsid w:val="00D50939"/>
    <w:rsid w:val="00D62FF7"/>
    <w:rsid w:val="00D817EF"/>
    <w:rsid w:val="00D8730D"/>
    <w:rsid w:val="00D9130E"/>
    <w:rsid w:val="00D96946"/>
    <w:rsid w:val="00D97241"/>
    <w:rsid w:val="00DB6A20"/>
    <w:rsid w:val="00DC3854"/>
    <w:rsid w:val="00DC78A6"/>
    <w:rsid w:val="00DE20A7"/>
    <w:rsid w:val="00DE2FD4"/>
    <w:rsid w:val="00DE3B09"/>
    <w:rsid w:val="00DE5630"/>
    <w:rsid w:val="00DF5E92"/>
    <w:rsid w:val="00E0323D"/>
    <w:rsid w:val="00E05387"/>
    <w:rsid w:val="00E241E0"/>
    <w:rsid w:val="00E30647"/>
    <w:rsid w:val="00E3779D"/>
    <w:rsid w:val="00E40D37"/>
    <w:rsid w:val="00E46986"/>
    <w:rsid w:val="00E51AE9"/>
    <w:rsid w:val="00E53B9B"/>
    <w:rsid w:val="00E75587"/>
    <w:rsid w:val="00E8636B"/>
    <w:rsid w:val="00E87CCB"/>
    <w:rsid w:val="00E90DA1"/>
    <w:rsid w:val="00EA3235"/>
    <w:rsid w:val="00EC0311"/>
    <w:rsid w:val="00EC3F62"/>
    <w:rsid w:val="00ED22A4"/>
    <w:rsid w:val="00EF0892"/>
    <w:rsid w:val="00EF51AB"/>
    <w:rsid w:val="00F02782"/>
    <w:rsid w:val="00F058DD"/>
    <w:rsid w:val="00F06C13"/>
    <w:rsid w:val="00F06C75"/>
    <w:rsid w:val="00F16333"/>
    <w:rsid w:val="00F238F4"/>
    <w:rsid w:val="00F358A6"/>
    <w:rsid w:val="00F4194A"/>
    <w:rsid w:val="00F60EEB"/>
    <w:rsid w:val="00F74030"/>
    <w:rsid w:val="00FA7144"/>
    <w:rsid w:val="00FB377B"/>
    <w:rsid w:val="00FB6930"/>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footer" Target="footer5.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8A5DB3-EE6B-2441-A8E9-BF1497955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46</Pages>
  <Words>8108</Words>
  <Characters>44597</Characters>
  <Application>Microsoft Macintosh Word</Application>
  <DocSecurity>0</DocSecurity>
  <Lines>371</Lines>
  <Paragraphs>105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148</cp:revision>
  <dcterms:created xsi:type="dcterms:W3CDTF">2016-08-26T06:20:00Z</dcterms:created>
  <dcterms:modified xsi:type="dcterms:W3CDTF">2016-08-30T21:04:00Z</dcterms:modified>
</cp:coreProperties>
</file>